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abb8a6d53c55b7c61194a3a2ac817a663ef233"/>
    <w:p>
      <w:pPr>
        <w:pStyle w:val="Heading3"/>
      </w:pPr>
      <w:r>
        <w:t xml:space="preserve">Встреча пожилых людей, пенсионеров и инвалидов «Люди пожилые – сердцем молодые!»</w:t>
      </w:r>
    </w:p>
    <w:p>
      <w:pPr>
        <w:pStyle w:val="FirstParagraph"/>
      </w:pPr>
      <w:r>
        <w:t xml:space="preserve">03.10.2013</w:t>
      </w:r>
    </w:p>
    <w:p>
      <w:pPr>
        <w:pStyle w:val="BodyText"/>
      </w:pPr>
      <w:hyperlink r:id="rId20">
        <w:r>
          <w:rPr>
            <w:rStyle w:val="Hyperlink"/>
          </w:rPr>
          <w:t xml:space="preserve">Посмотреть фото</w:t>
        </w:r>
      </w:hyperlink>
      <w:r>
        <w:t xml:space="preserve"> </w:t>
      </w:r>
      <w:hyperlink r:id="rId21"/>
      <w:r>
        <w:t xml:space="preserve"> </w:t>
      </w:r>
      <w:hyperlink r:id="rId22"/>
      <w:r>
        <w:t xml:space="preserve"> </w:t>
      </w:r>
      <w:hyperlink r:id="rId23"/>
    </w:p>
    <w:p>
      <w:pPr>
        <w:pStyle w:val="BodyText"/>
      </w:pPr>
      <w:r>
        <w:t xml:space="preserve">1 октября 2013 года гостеприимно распахнулись двери в Государственном бюджетном учреждении «Спортивно-досуговый центр «Радуга» для встречи пожилых людей, пенсионеров и инвалидов «Люди пожилые – сердцем молодые!». Праздничным концертом поздравили дорогих гостей педагоги и воспитанники нашего учреждения.</w:t>
      </w:r>
    </w:p>
    <w:p>
      <w:pPr>
        <w:pStyle w:val="BodyText"/>
      </w:pPr>
      <w:r>
        <w:t xml:space="preserve">Педагог дополнительного образования, руководитель вокального ансамбля «Радуга» Ковалёва Светлана Владимировна душевно и чувственно исполнила романсы, гости ей дружно подпевали.</w:t>
      </w:r>
    </w:p>
    <w:p>
      <w:pPr>
        <w:pStyle w:val="BodyText"/>
      </w:pPr>
      <w:r>
        <w:t xml:space="preserve">Далее выступил воспитанник Светланы Владимировны – Роберт Пилер. В исполнении талантливого юного вокалиста прозвучали патриотические, лирические, а также шуточные песни.</w:t>
      </w:r>
    </w:p>
    <w:p>
      <w:pPr>
        <w:pStyle w:val="BodyText"/>
      </w:pPr>
      <w:r>
        <w:t xml:space="preserve">Продолжил концерт педагог дополнительного образования и автор-исполнитель Александр Иванович Зиборов. Прозвучала Донская казачья песня, принятая овациями слушателей. Автор-исполнитель под гитару порадовал ветеранов шуточными песнями о диете и жизни на даче, злободневными песнями о ЖКХ и нравах современной молодёжи. Все песни были одобрены дружными аплодисментами.</w:t>
      </w:r>
    </w:p>
    <w:p>
      <w:pPr>
        <w:pStyle w:val="BodyText"/>
      </w:pPr>
      <w:r>
        <w:t xml:space="preserve">Всем пожилым людям были вручены сладкие подарки. Мероприятие завершилось чаепитием за задушевными разговорами.</w:t>
      </w:r>
    </w:p>
    <w:p>
      <w:pPr>
        <w:pStyle w:val="BodyText"/>
      </w:pPr>
      <w:r>
        <w:t xml:space="preserve">Встреча прошла на хорошем уровне и очень душевно. Атмосфера была доброжелательной, домашней и уютной, поэтому все чувствовали себя свободно и раскрепощенно. Все присутствующие получили массу положительных эмоций и отличное настроение.</w:t>
      </w:r>
    </w:p>
    <w:p>
      <w:pPr>
        <w:pStyle w:val="BodyText"/>
      </w:pPr>
      <w:r>
        <w:t xml:space="preserve">Расставались с лёгкой грустью, но обещали друг другу обязательно встретиться снова в «Радуге» в самое ближайшее время. Мы всегда рады гостям и говорим: «До новых встреч!».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http://solntsevo.mos.ru/presscenter/news/detail/847435.html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2013/1001/1.jpg" TargetMode="External" /><Relationship Type="http://schemas.openxmlformats.org/officeDocument/2006/relationships/hyperlink" Id="rId21" Target="/images/2013/1001/2.jpg" TargetMode="External" /><Relationship Type="http://schemas.openxmlformats.org/officeDocument/2006/relationships/hyperlink" Id="rId22" Target="/images/2013/1001/3.jpg" TargetMode="External" /><Relationship Type="http://schemas.openxmlformats.org/officeDocument/2006/relationships/hyperlink" Id="rId23" Target="/images/2013/1001/4.jpg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84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3/1001/1.jpg" TargetMode="External" /><Relationship Type="http://schemas.openxmlformats.org/officeDocument/2006/relationships/hyperlink" Id="rId21" Target="/images/2013/1001/2.jpg" TargetMode="External" /><Relationship Type="http://schemas.openxmlformats.org/officeDocument/2006/relationships/hyperlink" Id="rId22" Target="/images/2013/1001/3.jpg" TargetMode="External" /><Relationship Type="http://schemas.openxmlformats.org/officeDocument/2006/relationships/hyperlink" Id="rId23" Target="/images/2013/1001/4.jpg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84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2025-07-28T05:11:13Z</dcterms:created>
  <dcterms:modified xsi:type="dcterms:W3CDTF">2025-07-28T05:11:13Z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